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26" w:rsidRDefault="00771CFE" w:rsidP="00771CFE">
      <w:pPr>
        <w:spacing w:after="0" w:line="240" w:lineRule="auto"/>
        <w:ind w:left="357"/>
        <w:jc w:val="center"/>
        <w:rPr>
          <w:b/>
          <w:sz w:val="28"/>
        </w:rPr>
      </w:pPr>
      <w:r>
        <w:rPr>
          <w:b/>
          <w:sz w:val="28"/>
        </w:rPr>
        <w:t>Mode d’emploi</w:t>
      </w:r>
    </w:p>
    <w:p w:rsidR="00101A2B" w:rsidRDefault="00264EF7" w:rsidP="00771CFE">
      <w:pPr>
        <w:spacing w:after="0" w:line="240" w:lineRule="auto"/>
        <w:ind w:left="357"/>
        <w:jc w:val="center"/>
        <w:rPr>
          <w:b/>
          <w:sz w:val="28"/>
        </w:rPr>
      </w:pPr>
      <w:r>
        <w:rPr>
          <w:b/>
          <w:sz w:val="28"/>
        </w:rPr>
        <w:t xml:space="preserve">S’inscrire et déposer une contribution </w:t>
      </w:r>
      <w:r w:rsidR="00D80632" w:rsidRPr="00B452D5">
        <w:rPr>
          <w:b/>
          <w:sz w:val="28"/>
        </w:rPr>
        <w:t>sur la plateforme participative</w:t>
      </w:r>
      <w:r>
        <w:rPr>
          <w:b/>
          <w:sz w:val="28"/>
        </w:rPr>
        <w:t xml:space="preserve"> de la Métropole</w:t>
      </w:r>
      <w:r w:rsidR="00405FFA">
        <w:rPr>
          <w:b/>
          <w:sz w:val="28"/>
        </w:rPr>
        <w:t xml:space="preserve"> (questionnaire sur le devenir du parc Jean </w:t>
      </w:r>
      <w:proofErr w:type="spellStart"/>
      <w:r w:rsidR="00405FFA">
        <w:rPr>
          <w:b/>
          <w:sz w:val="28"/>
        </w:rPr>
        <w:t>Verlhac</w:t>
      </w:r>
      <w:proofErr w:type="spellEnd"/>
      <w:r w:rsidR="00405FFA">
        <w:rPr>
          <w:b/>
          <w:sz w:val="28"/>
        </w:rPr>
        <w:t>)</w:t>
      </w:r>
    </w:p>
    <w:p w:rsidR="00771CFE" w:rsidRDefault="00771CFE" w:rsidP="00771CFE">
      <w:pPr>
        <w:spacing w:after="0" w:line="240" w:lineRule="auto"/>
        <w:ind w:left="357"/>
        <w:jc w:val="center"/>
        <w:rPr>
          <w:b/>
          <w:sz w:val="28"/>
        </w:rPr>
      </w:pPr>
      <w:r>
        <w:rPr>
          <w:b/>
          <w:sz w:val="28"/>
        </w:rPr>
        <w:t>7 septembre - 10 octobre 2020</w:t>
      </w:r>
    </w:p>
    <w:p w:rsidR="00405FFA" w:rsidRDefault="00405FFA" w:rsidP="00405FFA">
      <w:pPr>
        <w:spacing w:after="0" w:line="240" w:lineRule="auto"/>
        <w:ind w:left="357"/>
        <w:jc w:val="both"/>
        <w:rPr>
          <w:b/>
        </w:rPr>
      </w:pPr>
    </w:p>
    <w:p w:rsidR="00D80632" w:rsidRPr="00405FFA" w:rsidRDefault="00D80632" w:rsidP="00405FFA">
      <w:pPr>
        <w:spacing w:after="0" w:line="240" w:lineRule="auto"/>
        <w:ind w:left="357"/>
        <w:jc w:val="both"/>
        <w:rPr>
          <w:b/>
        </w:rPr>
      </w:pPr>
      <w:r w:rsidRPr="00405FFA">
        <w:rPr>
          <w:b/>
        </w:rPr>
        <w:t>Etape 1</w:t>
      </w:r>
      <w:r w:rsidR="00405FFA" w:rsidRPr="00405FFA">
        <w:rPr>
          <w:b/>
        </w:rPr>
        <w:t xml:space="preserve"> : </w:t>
      </w:r>
      <w:r w:rsidR="00124FFD" w:rsidRPr="00405FFA">
        <w:rPr>
          <w:b/>
        </w:rPr>
        <w:t>S</w:t>
      </w:r>
      <w:r w:rsidRPr="00405FFA">
        <w:rPr>
          <w:b/>
        </w:rPr>
        <w:t xml:space="preserve">e rendre sur la plateforme participative  soit : </w:t>
      </w:r>
    </w:p>
    <w:p w:rsidR="00D80632" w:rsidRDefault="00D80632" w:rsidP="00D80632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En cliquant sur le lien suivant </w:t>
      </w:r>
      <w:hyperlink r:id="rId6" w:history="1">
        <w:r w:rsidRPr="003A07C8">
          <w:rPr>
            <w:rStyle w:val="Lienhypertexte"/>
          </w:rPr>
          <w:t>https://participation.lametro.fr/</w:t>
        </w:r>
      </w:hyperlink>
      <w:r>
        <w:t xml:space="preserve"> </w:t>
      </w:r>
    </w:p>
    <w:p w:rsidR="00D80632" w:rsidRDefault="00D80632" w:rsidP="00D80632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En tapant dans votre moteur de recherche : « La Metro, c’est vous ! »</w:t>
      </w:r>
    </w:p>
    <w:p w:rsidR="007E3526" w:rsidRDefault="007E3526" w:rsidP="00124FFD">
      <w:pPr>
        <w:spacing w:after="0" w:line="240" w:lineRule="auto"/>
        <w:ind w:left="357"/>
        <w:jc w:val="both"/>
      </w:pPr>
    </w:p>
    <w:p w:rsidR="00897481" w:rsidRDefault="00897481" w:rsidP="00D80632">
      <w:pPr>
        <w:spacing w:after="0" w:line="240" w:lineRule="auto"/>
        <w:jc w:val="both"/>
      </w:pPr>
    </w:p>
    <w:p w:rsidR="00897481" w:rsidRDefault="00D80632" w:rsidP="00CD779B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3975246" cy="3311611"/>
            <wp:effectExtent l="0" t="0" r="635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492" cy="331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81" w:rsidRDefault="00897481" w:rsidP="00897481"/>
    <w:p w:rsidR="00897481" w:rsidRDefault="00897481" w:rsidP="00897481">
      <w:pPr>
        <w:rPr>
          <w:b/>
        </w:rPr>
      </w:pPr>
      <w:r w:rsidRPr="00897481">
        <w:rPr>
          <w:b/>
        </w:rPr>
        <w:t>Etape 2</w:t>
      </w:r>
      <w:r>
        <w:rPr>
          <w:b/>
        </w:rPr>
        <w:t xml:space="preserve"> : </w:t>
      </w:r>
      <w:r w:rsidR="002B11F6">
        <w:rPr>
          <w:b/>
        </w:rPr>
        <w:t xml:space="preserve">Inscription = </w:t>
      </w:r>
      <w:r>
        <w:rPr>
          <w:b/>
        </w:rPr>
        <w:t xml:space="preserve">S’inscrire en créant un profil </w:t>
      </w:r>
    </w:p>
    <w:p w:rsidR="00897481" w:rsidRDefault="00160F40" w:rsidP="00CD779B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621427" cy="2526957"/>
            <wp:effectExtent l="0" t="0" r="8255" b="6985"/>
            <wp:docPr id="3" name="Image 1" descr="Etape 2 tut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ape 2 tuto 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29" cy="252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9B" w:rsidRDefault="00CD779B">
      <w:pPr>
        <w:rPr>
          <w:b/>
          <w:noProof/>
          <w:lang w:eastAsia="fr-FR"/>
        </w:rPr>
      </w:pPr>
    </w:p>
    <w:p w:rsidR="00264EF7" w:rsidRDefault="004226A3" w:rsidP="00264EF7">
      <w:pPr>
        <w:spacing w:after="0" w:line="240" w:lineRule="auto"/>
        <w:rPr>
          <w:b/>
          <w:noProof/>
          <w:lang w:eastAsia="fr-FR"/>
        </w:rPr>
      </w:pPr>
      <w:r w:rsidRPr="004226A3">
        <w:rPr>
          <w:b/>
          <w:noProof/>
          <w:lang w:eastAsia="fr-FR"/>
        </w:rPr>
        <w:lastRenderedPageBreak/>
        <w:t xml:space="preserve">Etape 3 : </w:t>
      </w:r>
      <w:r w:rsidR="007E3526">
        <w:rPr>
          <w:b/>
          <w:noProof/>
          <w:lang w:eastAsia="fr-FR"/>
        </w:rPr>
        <w:t>Création d</w:t>
      </w:r>
      <w:r w:rsidR="00405FFA">
        <w:rPr>
          <w:b/>
          <w:noProof/>
          <w:lang w:eastAsia="fr-FR"/>
        </w:rPr>
        <w:t>e son</w:t>
      </w:r>
      <w:r w:rsidR="007E3526">
        <w:rPr>
          <w:b/>
          <w:noProof/>
          <w:lang w:eastAsia="fr-FR"/>
        </w:rPr>
        <w:t xml:space="preserve"> profil</w:t>
      </w:r>
      <w:r w:rsidR="00264EF7">
        <w:rPr>
          <w:b/>
          <w:noProof/>
          <w:lang w:eastAsia="fr-FR"/>
        </w:rPr>
        <w:t xml:space="preserve"> si on n’a pas de compte Facebook ou Google </w:t>
      </w:r>
    </w:p>
    <w:p w:rsidR="00405FFA" w:rsidRPr="00771CFE" w:rsidRDefault="00405FFA" w:rsidP="00264EF7">
      <w:pPr>
        <w:spacing w:after="0" w:line="240" w:lineRule="auto"/>
        <w:rPr>
          <w:noProof/>
          <w:lang w:eastAsia="fr-FR"/>
        </w:rPr>
      </w:pPr>
      <w:r w:rsidRPr="00771CFE">
        <w:rPr>
          <w:noProof/>
          <w:lang w:eastAsia="fr-FR"/>
        </w:rPr>
        <w:t>Dans la fenêtre qui s’ouvre :</w:t>
      </w:r>
    </w:p>
    <w:p w:rsidR="00264EF7" w:rsidRPr="00771CFE" w:rsidRDefault="00264EF7" w:rsidP="00264EF7">
      <w:pPr>
        <w:pStyle w:val="Paragraphedeliste"/>
        <w:numPr>
          <w:ilvl w:val="0"/>
          <w:numId w:val="3"/>
        </w:numPr>
        <w:spacing w:after="0" w:line="240" w:lineRule="auto"/>
        <w:rPr>
          <w:noProof/>
          <w:lang w:eastAsia="fr-FR"/>
        </w:rPr>
      </w:pPr>
      <w:r w:rsidRPr="00771CFE">
        <w:rPr>
          <w:noProof/>
          <w:lang w:eastAsia="fr-FR"/>
        </w:rPr>
        <w:t xml:space="preserve">renseigner son nom et son adresse électronique </w:t>
      </w:r>
    </w:p>
    <w:p w:rsidR="004226A3" w:rsidRPr="00771CFE" w:rsidRDefault="00264EF7" w:rsidP="00264EF7">
      <w:pPr>
        <w:pStyle w:val="Paragraphedeliste"/>
        <w:numPr>
          <w:ilvl w:val="0"/>
          <w:numId w:val="3"/>
        </w:numPr>
        <w:spacing w:after="0" w:line="240" w:lineRule="auto"/>
        <w:rPr>
          <w:noProof/>
          <w:lang w:eastAsia="fr-FR"/>
        </w:rPr>
      </w:pPr>
      <w:r w:rsidRPr="00771CFE">
        <w:rPr>
          <w:noProof/>
          <w:lang w:eastAsia="fr-FR"/>
        </w:rPr>
        <w:t>créer un mot de passe</w:t>
      </w:r>
    </w:p>
    <w:p w:rsidR="00264EF7" w:rsidRPr="00771CFE" w:rsidRDefault="00264EF7" w:rsidP="00264EF7">
      <w:pPr>
        <w:pStyle w:val="Paragraphedeliste"/>
        <w:numPr>
          <w:ilvl w:val="0"/>
          <w:numId w:val="3"/>
        </w:numPr>
        <w:spacing w:after="0" w:line="240" w:lineRule="auto"/>
        <w:rPr>
          <w:noProof/>
          <w:lang w:eastAsia="fr-FR"/>
        </w:rPr>
      </w:pPr>
      <w:r w:rsidRPr="00771CFE">
        <w:rPr>
          <w:noProof/>
          <w:lang w:eastAsia="fr-FR"/>
        </w:rPr>
        <w:t>cocher la case « j’ai lu et j’accepte la charte »</w:t>
      </w:r>
      <w:bookmarkStart w:id="0" w:name="_GoBack"/>
      <w:bookmarkEnd w:id="0"/>
    </w:p>
    <w:p w:rsidR="00264EF7" w:rsidRPr="00771CFE" w:rsidRDefault="00264EF7" w:rsidP="00264EF7">
      <w:pPr>
        <w:pStyle w:val="Paragraphedeliste"/>
        <w:numPr>
          <w:ilvl w:val="0"/>
          <w:numId w:val="3"/>
        </w:numPr>
        <w:spacing w:after="0" w:line="240" w:lineRule="auto"/>
        <w:rPr>
          <w:noProof/>
          <w:lang w:eastAsia="fr-FR"/>
        </w:rPr>
      </w:pPr>
      <w:r w:rsidRPr="00771CFE">
        <w:rPr>
          <w:noProof/>
          <w:lang w:eastAsia="fr-FR"/>
        </w:rPr>
        <w:t>cocher la case « je ne suis pas un robot » et répondre à la question posée</w:t>
      </w:r>
    </w:p>
    <w:p w:rsidR="00264EF7" w:rsidRPr="00771CFE" w:rsidRDefault="00264EF7" w:rsidP="00264EF7">
      <w:pPr>
        <w:pStyle w:val="Paragraphedeliste"/>
        <w:numPr>
          <w:ilvl w:val="0"/>
          <w:numId w:val="3"/>
        </w:numPr>
        <w:spacing w:after="0" w:line="240" w:lineRule="auto"/>
        <w:rPr>
          <w:noProof/>
          <w:lang w:eastAsia="fr-FR"/>
        </w:rPr>
      </w:pPr>
      <w:r w:rsidRPr="00771CFE">
        <w:rPr>
          <w:noProof/>
          <w:lang w:eastAsia="fr-FR"/>
        </w:rPr>
        <w:t>valider en cliquant sur le bouton rose « s’inscrire » tout en bas</w:t>
      </w:r>
    </w:p>
    <w:p w:rsidR="00264EF7" w:rsidRPr="00264EF7" w:rsidRDefault="00264EF7" w:rsidP="00264EF7">
      <w:pPr>
        <w:pStyle w:val="Paragraphedeliste"/>
        <w:spacing w:after="0" w:line="240" w:lineRule="auto"/>
        <w:ind w:left="717"/>
        <w:rPr>
          <w:b/>
          <w:noProof/>
          <w:lang w:eastAsia="fr-FR"/>
        </w:rPr>
      </w:pPr>
    </w:p>
    <w:p w:rsidR="004226A3" w:rsidRDefault="00160F40" w:rsidP="00CD779B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drawing>
          <wp:inline distT="0" distB="0" distL="0" distR="0">
            <wp:extent cx="4639962" cy="3707027"/>
            <wp:effectExtent l="0" t="0" r="8255" b="8255"/>
            <wp:docPr id="2" name="Image 2" descr="Etap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ape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12" cy="370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FA" w:rsidRDefault="00405FFA" w:rsidP="00B452D5">
      <w:pPr>
        <w:spacing w:after="0"/>
        <w:rPr>
          <w:b/>
          <w:noProof/>
          <w:lang w:eastAsia="fr-FR"/>
        </w:rPr>
      </w:pPr>
    </w:p>
    <w:p w:rsidR="00B452D5" w:rsidRDefault="00B452D5" w:rsidP="00B452D5">
      <w:pPr>
        <w:spacing w:after="0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Etape 4 :  Valider son inscription </w:t>
      </w:r>
    </w:p>
    <w:p w:rsidR="004226A3" w:rsidRPr="00B452D5" w:rsidRDefault="00405FFA" w:rsidP="00B452D5">
      <w:pPr>
        <w:spacing w:after="0"/>
        <w:rPr>
          <w:noProof/>
          <w:lang w:eastAsia="fr-FR"/>
        </w:rPr>
      </w:pPr>
      <w:r>
        <w:rPr>
          <w:noProof/>
          <w:lang w:eastAsia="fr-FR"/>
        </w:rPr>
        <w:t>Vous recev</w:t>
      </w:r>
      <w:r w:rsidR="00B452D5" w:rsidRPr="00B452D5">
        <w:rPr>
          <w:noProof/>
          <w:lang w:eastAsia="fr-FR"/>
        </w:rPr>
        <w:t xml:space="preserve">ez </w:t>
      </w:r>
      <w:r w:rsidRPr="00B452D5">
        <w:rPr>
          <w:noProof/>
          <w:lang w:eastAsia="fr-FR"/>
        </w:rPr>
        <w:t xml:space="preserve">une notification </w:t>
      </w:r>
      <w:r>
        <w:rPr>
          <w:noProof/>
          <w:lang w:eastAsia="fr-FR"/>
        </w:rPr>
        <w:t>dans votre boite mail</w:t>
      </w:r>
      <w:r w:rsidR="00B452D5" w:rsidRPr="00B452D5">
        <w:rPr>
          <w:noProof/>
          <w:lang w:eastAsia="fr-FR"/>
        </w:rPr>
        <w:t xml:space="preserve"> </w:t>
      </w:r>
      <w:r>
        <w:rPr>
          <w:noProof/>
          <w:lang w:eastAsia="fr-FR"/>
        </w:rPr>
        <w:t>confirmant votre inscription (= la</w:t>
      </w:r>
      <w:r w:rsidR="00B452D5" w:rsidRPr="00B452D5">
        <w:rPr>
          <w:noProof/>
          <w:lang w:eastAsia="fr-FR"/>
        </w:rPr>
        <w:t xml:space="preserve"> création de votre </w:t>
      </w:r>
      <w:r w:rsidR="00E46665">
        <w:rPr>
          <w:noProof/>
          <w:lang w:eastAsia="fr-FR"/>
        </w:rPr>
        <w:t>profil</w:t>
      </w:r>
      <w:r>
        <w:rPr>
          <w:noProof/>
          <w:lang w:eastAsia="fr-FR"/>
        </w:rPr>
        <w:t>)</w:t>
      </w:r>
      <w:r w:rsidR="00B452D5" w:rsidRPr="00B452D5">
        <w:rPr>
          <w:noProof/>
          <w:lang w:eastAsia="fr-FR"/>
        </w:rPr>
        <w:t xml:space="preserve"> sur la plateforme. </w:t>
      </w:r>
    </w:p>
    <w:p w:rsidR="00E46665" w:rsidRDefault="00E46665" w:rsidP="00B452D5">
      <w:pPr>
        <w:spacing w:after="0"/>
        <w:rPr>
          <w:b/>
          <w:noProof/>
          <w:lang w:eastAsia="fr-FR"/>
        </w:rPr>
      </w:pPr>
    </w:p>
    <w:p w:rsidR="00B452D5" w:rsidRDefault="00623388" w:rsidP="00B452D5">
      <w:pPr>
        <w:spacing w:after="0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Cliquez sur le lien </w:t>
      </w:r>
      <w:r w:rsidR="008E1109">
        <w:rPr>
          <w:b/>
          <w:noProof/>
          <w:lang w:eastAsia="fr-FR"/>
        </w:rPr>
        <w:t xml:space="preserve">envoyé </w:t>
      </w:r>
      <w:r>
        <w:rPr>
          <w:b/>
          <w:noProof/>
          <w:lang w:eastAsia="fr-FR"/>
        </w:rPr>
        <w:t xml:space="preserve">pour </w:t>
      </w:r>
      <w:r w:rsidR="00405FFA">
        <w:rPr>
          <w:b/>
          <w:noProof/>
          <w:lang w:eastAsia="fr-FR"/>
        </w:rPr>
        <w:t xml:space="preserve">valider cette inscription et </w:t>
      </w:r>
      <w:r>
        <w:rPr>
          <w:b/>
          <w:noProof/>
          <w:lang w:eastAsia="fr-FR"/>
        </w:rPr>
        <w:t xml:space="preserve">activer votre </w:t>
      </w:r>
      <w:r w:rsidR="00E46665">
        <w:rPr>
          <w:b/>
          <w:noProof/>
          <w:lang w:eastAsia="fr-FR"/>
        </w:rPr>
        <w:t>profil</w:t>
      </w:r>
      <w:r w:rsidR="00405FFA">
        <w:rPr>
          <w:b/>
          <w:noProof/>
          <w:lang w:eastAsia="fr-FR"/>
        </w:rPr>
        <w:t>.</w:t>
      </w:r>
    </w:p>
    <w:p w:rsidR="00405FFA" w:rsidRDefault="00E46665" w:rsidP="00405FFA">
      <w:pPr>
        <w:spacing w:after="0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Attention : </w:t>
      </w:r>
      <w:r w:rsidR="00405FFA">
        <w:rPr>
          <w:b/>
          <w:noProof/>
          <w:lang w:eastAsia="fr-FR"/>
        </w:rPr>
        <w:t xml:space="preserve">Ce profil </w:t>
      </w:r>
      <w:r>
        <w:rPr>
          <w:b/>
          <w:noProof/>
          <w:lang w:eastAsia="fr-FR"/>
        </w:rPr>
        <w:t xml:space="preserve">nouvellement créé </w:t>
      </w:r>
      <w:r w:rsidR="00405FFA">
        <w:rPr>
          <w:b/>
          <w:noProof/>
          <w:lang w:eastAsia="fr-FR"/>
        </w:rPr>
        <w:t>sera valable pour toutes vos prochaines contributions sur cette plateforme</w:t>
      </w:r>
      <w:r>
        <w:rPr>
          <w:b/>
          <w:noProof/>
          <w:lang w:eastAsia="fr-FR"/>
        </w:rPr>
        <w:t>. Conservez bien vos identifiants (adresse email et mot de passe) qui vous seront demandés à chaque future connexion.</w:t>
      </w:r>
    </w:p>
    <w:p w:rsidR="00405FFA" w:rsidRDefault="00405FFA" w:rsidP="00623388">
      <w:pPr>
        <w:spacing w:after="0"/>
        <w:rPr>
          <w:b/>
          <w:noProof/>
          <w:lang w:eastAsia="fr-FR"/>
        </w:rPr>
      </w:pPr>
    </w:p>
    <w:p w:rsidR="00623388" w:rsidRDefault="00405FFA" w:rsidP="00623388">
      <w:pPr>
        <w:spacing w:after="0"/>
        <w:rPr>
          <w:b/>
          <w:noProof/>
          <w:lang w:eastAsia="fr-FR"/>
        </w:rPr>
      </w:pPr>
      <w:r>
        <w:rPr>
          <w:b/>
          <w:noProof/>
          <w:lang w:eastAsia="fr-FR"/>
        </w:rPr>
        <w:t>Etape 5</w:t>
      </w:r>
      <w:r w:rsidR="00623388">
        <w:rPr>
          <w:b/>
          <w:noProof/>
          <w:lang w:eastAsia="fr-FR"/>
        </w:rPr>
        <w:t xml:space="preserve"> – </w:t>
      </w:r>
      <w:r>
        <w:rPr>
          <w:b/>
          <w:noProof/>
          <w:lang w:eastAsia="fr-FR"/>
        </w:rPr>
        <w:t>De retour s</w:t>
      </w:r>
      <w:r w:rsidR="00A9070E">
        <w:rPr>
          <w:b/>
          <w:noProof/>
          <w:lang w:eastAsia="fr-FR"/>
        </w:rPr>
        <w:t xml:space="preserve">ur la </w:t>
      </w:r>
      <w:r>
        <w:rPr>
          <w:b/>
          <w:noProof/>
          <w:lang w:eastAsia="fr-FR"/>
        </w:rPr>
        <w:t xml:space="preserve">page d’accueil de la </w:t>
      </w:r>
      <w:r w:rsidR="00A9070E">
        <w:rPr>
          <w:b/>
          <w:noProof/>
          <w:lang w:eastAsia="fr-FR"/>
        </w:rPr>
        <w:t xml:space="preserve">plateforme, </w:t>
      </w:r>
      <w:r w:rsidR="00A9070E" w:rsidRPr="00405FFA">
        <w:rPr>
          <w:b/>
          <w:noProof/>
          <w:sz w:val="24"/>
          <w:u w:val="single"/>
          <w:lang w:eastAsia="fr-FR"/>
        </w:rPr>
        <w:t xml:space="preserve">cliquez </w:t>
      </w:r>
      <w:r w:rsidRPr="00405FFA">
        <w:rPr>
          <w:b/>
          <w:noProof/>
          <w:sz w:val="24"/>
          <w:u w:val="single"/>
          <w:lang w:eastAsia="fr-FR"/>
        </w:rPr>
        <w:t xml:space="preserve">cette fois </w:t>
      </w:r>
      <w:r w:rsidR="00A9070E" w:rsidRPr="00405FFA">
        <w:rPr>
          <w:b/>
          <w:noProof/>
          <w:sz w:val="24"/>
          <w:u w:val="single"/>
          <w:lang w:eastAsia="fr-FR"/>
        </w:rPr>
        <w:t xml:space="preserve">sur </w:t>
      </w:r>
      <w:r w:rsidRPr="00405FFA">
        <w:rPr>
          <w:b/>
          <w:noProof/>
          <w:sz w:val="28"/>
          <w:u w:val="single"/>
          <w:lang w:eastAsia="fr-FR"/>
        </w:rPr>
        <w:t>« </w:t>
      </w:r>
      <w:r w:rsidR="00A9070E" w:rsidRPr="00405FFA">
        <w:rPr>
          <w:b/>
          <w:noProof/>
          <w:sz w:val="28"/>
          <w:u w:val="single"/>
          <w:lang w:eastAsia="fr-FR"/>
        </w:rPr>
        <w:t>connexion</w:t>
      </w:r>
      <w:r w:rsidRPr="00405FFA">
        <w:rPr>
          <w:b/>
          <w:noProof/>
          <w:sz w:val="28"/>
          <w:u w:val="single"/>
          <w:lang w:eastAsia="fr-FR"/>
        </w:rPr>
        <w:t> »</w:t>
      </w:r>
      <w:r w:rsidRPr="00405FFA">
        <w:rPr>
          <w:b/>
          <w:noProof/>
          <w:sz w:val="28"/>
          <w:lang w:eastAsia="fr-FR"/>
        </w:rPr>
        <w:t xml:space="preserve"> </w:t>
      </w:r>
      <w:r>
        <w:rPr>
          <w:b/>
          <w:noProof/>
          <w:lang w:eastAsia="fr-FR"/>
        </w:rPr>
        <w:t xml:space="preserve">(bouton noir en haut à droite, à côté du bouton rose « inscription ») </w:t>
      </w:r>
      <w:r w:rsidR="00A9070E">
        <w:rPr>
          <w:b/>
          <w:noProof/>
          <w:lang w:eastAsia="fr-FR"/>
        </w:rPr>
        <w:t xml:space="preserve"> et renseigne</w:t>
      </w:r>
      <w:r>
        <w:rPr>
          <w:b/>
          <w:noProof/>
          <w:lang w:eastAsia="fr-FR"/>
        </w:rPr>
        <w:t>z</w:t>
      </w:r>
      <w:r w:rsidR="00A9070E">
        <w:rPr>
          <w:b/>
          <w:noProof/>
          <w:lang w:eastAsia="fr-FR"/>
        </w:rPr>
        <w:t xml:space="preserve"> votre email et </w:t>
      </w:r>
      <w:r>
        <w:rPr>
          <w:b/>
          <w:noProof/>
          <w:lang w:eastAsia="fr-FR"/>
        </w:rPr>
        <w:t xml:space="preserve">votre </w:t>
      </w:r>
      <w:r w:rsidR="00A9070E">
        <w:rPr>
          <w:b/>
          <w:noProof/>
          <w:lang w:eastAsia="fr-FR"/>
        </w:rPr>
        <w:t>mot de passe</w:t>
      </w:r>
      <w:r>
        <w:rPr>
          <w:b/>
          <w:noProof/>
          <w:lang w:eastAsia="fr-FR"/>
        </w:rPr>
        <w:t>.</w:t>
      </w:r>
    </w:p>
    <w:p w:rsidR="00A9070E" w:rsidRDefault="00A9070E" w:rsidP="00623388">
      <w:pPr>
        <w:spacing w:after="0"/>
        <w:rPr>
          <w:b/>
          <w:noProof/>
          <w:lang w:eastAsia="fr-FR"/>
        </w:rPr>
      </w:pPr>
    </w:p>
    <w:p w:rsidR="00623388" w:rsidRDefault="00A9070E" w:rsidP="00CD779B">
      <w:pPr>
        <w:spacing w:after="0"/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lastRenderedPageBreak/>
        <w:drawing>
          <wp:inline distT="0" distB="0" distL="0" distR="0">
            <wp:extent cx="3546389" cy="156293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plateform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826" cy="156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0E" w:rsidRDefault="00A9070E" w:rsidP="00B452D5">
      <w:pPr>
        <w:spacing w:after="0"/>
        <w:rPr>
          <w:b/>
          <w:noProof/>
          <w:lang w:eastAsia="fr-FR"/>
        </w:rPr>
      </w:pPr>
    </w:p>
    <w:p w:rsidR="00A9070E" w:rsidRDefault="00B153A7" w:rsidP="00E30DD6">
      <w:pPr>
        <w:spacing w:after="0"/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drawing>
          <wp:inline distT="0" distB="0" distL="0" distR="0">
            <wp:extent cx="2208203" cy="2712308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0-09-21 à 10.24.4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754" cy="273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D6" w:rsidRDefault="00E30DD6" w:rsidP="00B452D5">
      <w:pPr>
        <w:spacing w:after="0"/>
        <w:rPr>
          <w:noProof/>
          <w:lang w:eastAsia="fr-FR"/>
        </w:rPr>
      </w:pPr>
    </w:p>
    <w:p w:rsidR="008E1109" w:rsidRDefault="008E1109" w:rsidP="00CD779B">
      <w:pPr>
        <w:spacing w:after="0"/>
        <w:jc w:val="both"/>
        <w:rPr>
          <w:noProof/>
          <w:lang w:eastAsia="fr-FR"/>
        </w:rPr>
      </w:pPr>
      <w:r w:rsidRPr="00CD779B">
        <w:rPr>
          <w:b/>
          <w:noProof/>
          <w:lang w:eastAsia="fr-FR"/>
        </w:rPr>
        <w:t>ATTENTION </w:t>
      </w:r>
      <w:r>
        <w:rPr>
          <w:noProof/>
          <w:lang w:eastAsia="fr-FR"/>
        </w:rPr>
        <w:t xml:space="preserve">: si vous </w:t>
      </w:r>
      <w:r w:rsidR="002B11F6">
        <w:rPr>
          <w:noProof/>
          <w:lang w:eastAsia="fr-FR"/>
        </w:rPr>
        <w:t>vous êtes déjà inscrit</w:t>
      </w:r>
      <w:r>
        <w:rPr>
          <w:noProof/>
          <w:lang w:eastAsia="fr-FR"/>
        </w:rPr>
        <w:t xml:space="preserve"> par le passé et avez oublié votre mot de passe, v</w:t>
      </w:r>
      <w:r w:rsidR="00E30DD6">
        <w:rPr>
          <w:noProof/>
          <w:lang w:eastAsia="fr-FR"/>
        </w:rPr>
        <w:t>ous</w:t>
      </w:r>
      <w:r w:rsidR="00A9070E">
        <w:rPr>
          <w:noProof/>
          <w:lang w:eastAsia="fr-FR"/>
        </w:rPr>
        <w:t xml:space="preserve"> pouvez demander une récupération de votre mot de passe </w:t>
      </w:r>
      <w:r w:rsidR="00E30DD6">
        <w:rPr>
          <w:noProof/>
          <w:lang w:eastAsia="fr-FR"/>
        </w:rPr>
        <w:t xml:space="preserve">en cliquant sur </w:t>
      </w:r>
      <w:r w:rsidR="00E30DD6" w:rsidRPr="00E30DD6">
        <w:rPr>
          <w:b/>
          <w:i/>
          <w:noProof/>
          <w:lang w:eastAsia="fr-FR"/>
        </w:rPr>
        <w:t>Mot de passe oublié ?</w:t>
      </w:r>
      <w:r w:rsidR="00A9070E" w:rsidRPr="00E30DD6">
        <w:rPr>
          <w:b/>
          <w:i/>
          <w:noProof/>
          <w:lang w:eastAsia="fr-FR"/>
        </w:rPr>
        <w:t>.</w:t>
      </w:r>
      <w:r>
        <w:rPr>
          <w:noProof/>
          <w:lang w:eastAsia="fr-FR"/>
        </w:rPr>
        <w:t xml:space="preserve"> </w:t>
      </w:r>
    </w:p>
    <w:p w:rsidR="00B452D5" w:rsidRDefault="008E1109" w:rsidP="00CD779B">
      <w:pPr>
        <w:spacing w:after="0"/>
        <w:jc w:val="both"/>
        <w:rPr>
          <w:noProof/>
          <w:lang w:eastAsia="fr-FR"/>
        </w:rPr>
      </w:pPr>
      <w:r>
        <w:rPr>
          <w:noProof/>
          <w:lang w:eastAsia="fr-FR"/>
        </w:rPr>
        <w:t>La réception du</w:t>
      </w:r>
      <w:r w:rsidR="00A9070E">
        <w:rPr>
          <w:noProof/>
          <w:lang w:eastAsia="fr-FR"/>
        </w:rPr>
        <w:t xml:space="preserve"> lien pour régénérer un nouveau mot de passe peut mettre un certain temps</w:t>
      </w:r>
      <w:r w:rsidR="00CD779B">
        <w:rPr>
          <w:noProof/>
          <w:lang w:eastAsia="fr-FR"/>
        </w:rPr>
        <w:t xml:space="preserve">, patience donc… Pensez à vérifier que le message n’est pas arrivé </w:t>
      </w:r>
      <w:r w:rsidR="00A9070E">
        <w:rPr>
          <w:noProof/>
          <w:lang w:eastAsia="fr-FR"/>
        </w:rPr>
        <w:t>dans vos spam</w:t>
      </w:r>
      <w:r w:rsidR="002B11F6">
        <w:rPr>
          <w:noProof/>
          <w:lang w:eastAsia="fr-FR"/>
        </w:rPr>
        <w:t>s</w:t>
      </w:r>
      <w:r w:rsidR="00A9070E">
        <w:rPr>
          <w:noProof/>
          <w:lang w:eastAsia="fr-FR"/>
        </w:rPr>
        <w:t xml:space="preserve"> (courriels indésirables)</w:t>
      </w:r>
      <w:r w:rsidR="00CD779B">
        <w:rPr>
          <w:noProof/>
          <w:lang w:eastAsia="fr-FR"/>
        </w:rPr>
        <w:t>.</w:t>
      </w:r>
    </w:p>
    <w:p w:rsidR="00A9070E" w:rsidRDefault="008E1109" w:rsidP="00CD779B">
      <w:pPr>
        <w:spacing w:after="0"/>
        <w:jc w:val="both"/>
        <w:rPr>
          <w:noProof/>
          <w:lang w:eastAsia="fr-FR"/>
        </w:rPr>
      </w:pPr>
      <w:r>
        <w:rPr>
          <w:noProof/>
          <w:lang w:eastAsia="fr-FR"/>
        </w:rPr>
        <w:t>Une fois le mot de passe récupéré dans votre messagerie, nous vous conseillons de fermer l</w:t>
      </w:r>
      <w:r w:rsidR="00CD779B">
        <w:rPr>
          <w:noProof/>
          <w:lang w:eastAsia="fr-FR"/>
        </w:rPr>
        <w:t>a page puis de vous reconnecter afin de reprendre votre navigation et de contribuer en ligne.</w:t>
      </w:r>
    </w:p>
    <w:p w:rsidR="00A9070E" w:rsidRDefault="00A9070E" w:rsidP="00B452D5">
      <w:pPr>
        <w:spacing w:after="0"/>
        <w:rPr>
          <w:noProof/>
          <w:lang w:eastAsia="fr-FR"/>
        </w:rPr>
      </w:pPr>
    </w:p>
    <w:p w:rsidR="00B452D5" w:rsidRDefault="00E30DD6" w:rsidP="00CD779B">
      <w:pPr>
        <w:rPr>
          <w:noProof/>
          <w:lang w:eastAsia="fr-FR"/>
        </w:rPr>
      </w:pPr>
      <w:r>
        <w:rPr>
          <w:noProof/>
          <w:lang w:eastAsia="fr-FR"/>
        </w:rPr>
        <w:t>Si vous</w:t>
      </w:r>
      <w:r w:rsidR="00CD779B">
        <w:rPr>
          <w:noProof/>
          <w:lang w:eastAsia="fr-FR"/>
        </w:rPr>
        <w:t xml:space="preserve"> rencontrez un problème</w:t>
      </w:r>
      <w:r w:rsidR="00E46665">
        <w:rPr>
          <w:noProof/>
          <w:lang w:eastAsia="fr-FR"/>
        </w:rPr>
        <w:t xml:space="preserve"> dans le cadre de votre réponse au questionnaire sur le parc Jean Verlhac</w:t>
      </w:r>
      <w:r w:rsidR="00CD779B">
        <w:rPr>
          <w:noProof/>
          <w:lang w:eastAsia="fr-FR"/>
        </w:rPr>
        <w:t>, vous pouvez contacter l’assistance par</w:t>
      </w:r>
      <w:r>
        <w:rPr>
          <w:noProof/>
          <w:lang w:eastAsia="fr-FR"/>
        </w:rPr>
        <w:t xml:space="preserve"> </w:t>
      </w:r>
      <w:r w:rsidR="00B452D5" w:rsidRPr="00B452D5">
        <w:rPr>
          <w:noProof/>
          <w:lang w:eastAsia="fr-FR"/>
        </w:rPr>
        <w:t xml:space="preserve">mail </w:t>
      </w:r>
      <w:r w:rsidR="00CD779B">
        <w:rPr>
          <w:noProof/>
          <w:lang w:eastAsia="fr-FR"/>
        </w:rPr>
        <w:t xml:space="preserve">en </w:t>
      </w:r>
      <w:r w:rsidR="00B452D5" w:rsidRPr="00B452D5">
        <w:rPr>
          <w:noProof/>
          <w:lang w:eastAsia="fr-FR"/>
        </w:rPr>
        <w:t xml:space="preserve">indiquant </w:t>
      </w:r>
      <w:r w:rsidR="007E3526">
        <w:rPr>
          <w:noProof/>
          <w:lang w:eastAsia="fr-FR"/>
        </w:rPr>
        <w:t xml:space="preserve"> </w:t>
      </w:r>
      <w:r w:rsidR="00B452D5" w:rsidRPr="00B452D5">
        <w:rPr>
          <w:b/>
          <w:noProof/>
          <w:u w:val="single"/>
          <w:lang w:eastAsia="fr-FR"/>
        </w:rPr>
        <w:t>votre pseudonyme ou vot</w:t>
      </w:r>
      <w:r w:rsidR="008E1109">
        <w:rPr>
          <w:b/>
          <w:noProof/>
          <w:u w:val="single"/>
          <w:lang w:eastAsia="fr-FR"/>
        </w:rPr>
        <w:t>re nom + adresse mail d’inscrip</w:t>
      </w:r>
      <w:r w:rsidR="00B452D5" w:rsidRPr="00B452D5">
        <w:rPr>
          <w:b/>
          <w:noProof/>
          <w:u w:val="single"/>
          <w:lang w:eastAsia="fr-FR"/>
        </w:rPr>
        <w:t>tion</w:t>
      </w:r>
      <w:r w:rsidR="00B452D5" w:rsidRPr="00B452D5">
        <w:rPr>
          <w:noProof/>
          <w:lang w:eastAsia="fr-FR"/>
        </w:rPr>
        <w:t xml:space="preserve"> à</w:t>
      </w:r>
      <w:r w:rsidR="00B452D5">
        <w:rPr>
          <w:noProof/>
          <w:lang w:eastAsia="fr-FR"/>
        </w:rPr>
        <w:t xml:space="preserve"> : </w:t>
      </w:r>
    </w:p>
    <w:p w:rsidR="00B452D5" w:rsidRPr="00B452D5" w:rsidRDefault="00B452D5" w:rsidP="00B452D5">
      <w:pPr>
        <w:spacing w:after="0"/>
        <w:rPr>
          <w:noProof/>
          <w:lang w:eastAsia="fr-FR"/>
        </w:rPr>
      </w:pPr>
    </w:p>
    <w:p w:rsidR="00CD779B" w:rsidRPr="00E46665" w:rsidRDefault="00CD779B" w:rsidP="00E46665">
      <w:pPr>
        <w:pStyle w:val="Paragraphedeliste"/>
        <w:numPr>
          <w:ilvl w:val="0"/>
          <w:numId w:val="4"/>
        </w:numPr>
        <w:spacing w:after="0"/>
        <w:rPr>
          <w:b/>
          <w:noProof/>
          <w:lang w:eastAsia="fr-FR"/>
        </w:rPr>
      </w:pPr>
      <w:r>
        <w:rPr>
          <w:b/>
          <w:noProof/>
          <w:lang w:eastAsia="fr-FR"/>
        </w:rPr>
        <w:t>Aurélia Haller : aurelia.haller @grenoblealpesmetropole.fr</w:t>
      </w:r>
      <w:r w:rsidR="00E46665" w:rsidRPr="00E46665">
        <w:rPr>
          <w:b/>
          <w:noProof/>
          <w:lang w:eastAsia="fr-FR"/>
        </w:rPr>
        <w:t xml:space="preserve"> (07.89.95.30.11)</w:t>
      </w:r>
    </w:p>
    <w:p w:rsidR="00E46665" w:rsidRDefault="00E46665" w:rsidP="00B452D5">
      <w:pPr>
        <w:pStyle w:val="Paragraphedeliste"/>
        <w:numPr>
          <w:ilvl w:val="0"/>
          <w:numId w:val="4"/>
        </w:numPr>
        <w:spacing w:after="0"/>
        <w:rPr>
          <w:b/>
          <w:noProof/>
          <w:lang w:eastAsia="fr-FR"/>
        </w:rPr>
      </w:pPr>
      <w:r>
        <w:rPr>
          <w:noProof/>
          <w:lang w:eastAsia="fr-FR"/>
        </w:rPr>
        <w:t xml:space="preserve">Avec </w:t>
      </w:r>
      <w:r w:rsidRPr="00B452D5">
        <w:rPr>
          <w:noProof/>
          <w:lang w:eastAsia="fr-FR"/>
        </w:rPr>
        <w:t>copie</w:t>
      </w:r>
      <w:r>
        <w:rPr>
          <w:noProof/>
          <w:lang w:eastAsia="fr-FR"/>
        </w:rPr>
        <w:t xml:space="preserve"> à :</w:t>
      </w:r>
      <w:r w:rsidRPr="00B452D5">
        <w:rPr>
          <w:b/>
          <w:noProof/>
          <w:lang w:eastAsia="fr-FR"/>
        </w:rPr>
        <w:t xml:space="preserve"> </w:t>
      </w:r>
      <w:r>
        <w:rPr>
          <w:b/>
          <w:noProof/>
          <w:lang w:eastAsia="fr-FR"/>
        </w:rPr>
        <w:t>Valérie Malachane Dulac </w:t>
      </w:r>
    </w:p>
    <w:p w:rsidR="00B452D5" w:rsidRPr="00B452D5" w:rsidRDefault="00771CFE" w:rsidP="00E46665">
      <w:pPr>
        <w:pStyle w:val="Paragraphedeliste"/>
        <w:spacing w:after="0"/>
        <w:rPr>
          <w:b/>
          <w:noProof/>
          <w:lang w:eastAsia="fr-FR"/>
        </w:rPr>
      </w:pPr>
      <w:hyperlink r:id="rId12" w:history="1">
        <w:r w:rsidR="00B452D5" w:rsidRPr="00B452D5">
          <w:rPr>
            <w:rStyle w:val="Lienhypertexte"/>
            <w:b/>
            <w:noProof/>
            <w:lang w:eastAsia="fr-FR"/>
          </w:rPr>
          <w:t>valerie.malachane-dulac@grenoblealpesmetropole.fr</w:t>
        </w:r>
      </w:hyperlink>
      <w:r w:rsidR="00B452D5" w:rsidRPr="00B452D5">
        <w:rPr>
          <w:b/>
          <w:noProof/>
          <w:lang w:eastAsia="fr-FR"/>
        </w:rPr>
        <w:t xml:space="preserve"> </w:t>
      </w:r>
      <w:r w:rsidR="00B452D5">
        <w:rPr>
          <w:b/>
          <w:noProof/>
          <w:lang w:eastAsia="fr-FR"/>
        </w:rPr>
        <w:t xml:space="preserve"> </w:t>
      </w:r>
    </w:p>
    <w:p w:rsidR="00B452D5" w:rsidRPr="00B452D5" w:rsidRDefault="00B452D5" w:rsidP="00B452D5">
      <w:pPr>
        <w:spacing w:after="0"/>
        <w:rPr>
          <w:noProof/>
          <w:lang w:eastAsia="fr-FR"/>
        </w:rPr>
      </w:pPr>
    </w:p>
    <w:sectPr w:rsidR="00B452D5" w:rsidRPr="00B4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C4D"/>
    <w:multiLevelType w:val="hybridMultilevel"/>
    <w:tmpl w:val="71D80B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E381F"/>
    <w:multiLevelType w:val="hybridMultilevel"/>
    <w:tmpl w:val="36A480C8"/>
    <w:lvl w:ilvl="0" w:tplc="0254B5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36241"/>
    <w:multiLevelType w:val="hybridMultilevel"/>
    <w:tmpl w:val="7F8E1386"/>
    <w:lvl w:ilvl="0" w:tplc="4CE8B850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6F9D1CD1"/>
    <w:multiLevelType w:val="hybridMultilevel"/>
    <w:tmpl w:val="20167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F3"/>
    <w:rsid w:val="00044DC2"/>
    <w:rsid w:val="00101A2B"/>
    <w:rsid w:val="00124FFD"/>
    <w:rsid w:val="00160F40"/>
    <w:rsid w:val="00264EF7"/>
    <w:rsid w:val="002B11F6"/>
    <w:rsid w:val="002D1EF2"/>
    <w:rsid w:val="00405FFA"/>
    <w:rsid w:val="004226A3"/>
    <w:rsid w:val="00513A53"/>
    <w:rsid w:val="005F4223"/>
    <w:rsid w:val="00623388"/>
    <w:rsid w:val="00641C56"/>
    <w:rsid w:val="00771CFE"/>
    <w:rsid w:val="007E3526"/>
    <w:rsid w:val="00897481"/>
    <w:rsid w:val="008E1109"/>
    <w:rsid w:val="00962AC3"/>
    <w:rsid w:val="009B4DBA"/>
    <w:rsid w:val="009C0362"/>
    <w:rsid w:val="009C3916"/>
    <w:rsid w:val="00A9070E"/>
    <w:rsid w:val="00B153A7"/>
    <w:rsid w:val="00B452D5"/>
    <w:rsid w:val="00C20D86"/>
    <w:rsid w:val="00CD779B"/>
    <w:rsid w:val="00D04F20"/>
    <w:rsid w:val="00D80632"/>
    <w:rsid w:val="00D837F3"/>
    <w:rsid w:val="00DB7FFA"/>
    <w:rsid w:val="00E30DD6"/>
    <w:rsid w:val="00E46665"/>
    <w:rsid w:val="00E63215"/>
    <w:rsid w:val="00FB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37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063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37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063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valerie.malachane-dulac@grenoblealpesmetropo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icipation.lametro.fr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Alpes Metropole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Tawil-Ivanovic</dc:creator>
  <cp:lastModifiedBy>Aurelia Haller</cp:lastModifiedBy>
  <cp:revision>4</cp:revision>
  <cp:lastPrinted>2020-07-23T14:53:00Z</cp:lastPrinted>
  <dcterms:created xsi:type="dcterms:W3CDTF">2020-09-21T15:03:00Z</dcterms:created>
  <dcterms:modified xsi:type="dcterms:W3CDTF">2020-10-06T13:31:00Z</dcterms:modified>
</cp:coreProperties>
</file>